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D6" w:rsidRPr="00FF3E79" w:rsidRDefault="006A61D6" w:rsidP="006A61D6">
      <w:pPr>
        <w:rPr>
          <w:b/>
          <w:sz w:val="32"/>
          <w:szCs w:val="32"/>
        </w:rPr>
      </w:pPr>
      <w:r>
        <w:rPr>
          <w:noProof/>
          <w:color w:val="0F243E" w:themeColor="text2" w:themeShade="80"/>
          <w:sz w:val="40"/>
          <w:szCs w:val="40"/>
        </w:rPr>
        <w:t xml:space="preserve"> </w:t>
      </w:r>
      <w:r w:rsidR="00686985" w:rsidRPr="00686985">
        <w:rPr>
          <w:noProof/>
          <w:color w:val="0F243E" w:themeColor="text2" w:themeShade="80"/>
          <w:sz w:val="40"/>
          <w:szCs w:val="40"/>
        </w:rPr>
        <w:drawing>
          <wp:inline distT="0" distB="0" distL="0" distR="0">
            <wp:extent cx="1062167" cy="871151"/>
            <wp:effectExtent l="19050" t="0" r="4633" b="0"/>
            <wp:docPr id="4" name="il_fi" descr="http://www.stjoeedgerton.org/images/KC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joeedgerton.org/images/KC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05" cy="87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F243E" w:themeColor="text2" w:themeShade="80"/>
          <w:sz w:val="40"/>
          <w:szCs w:val="40"/>
        </w:rPr>
        <w:t xml:space="preserve">                            </w:t>
      </w:r>
      <w:r w:rsidRPr="00FF3E79">
        <w:rPr>
          <w:b/>
          <w:sz w:val="32"/>
          <w:szCs w:val="32"/>
        </w:rPr>
        <w:t xml:space="preserve">The White Way                           </w:t>
      </w:r>
    </w:p>
    <w:p w:rsidR="00BB7CF7" w:rsidRPr="00FF3E79" w:rsidRDefault="006A61D6" w:rsidP="006A61D6">
      <w:pPr>
        <w:rPr>
          <w:b/>
          <w:i/>
          <w:sz w:val="32"/>
          <w:szCs w:val="32"/>
        </w:rPr>
      </w:pPr>
      <w:r w:rsidRPr="00FF3E79">
        <w:rPr>
          <w:b/>
          <w:i/>
          <w:sz w:val="32"/>
          <w:szCs w:val="32"/>
        </w:rPr>
        <w:t xml:space="preserve">                Chief Justice</w:t>
      </w:r>
      <w:r w:rsidR="00BB7CF7" w:rsidRPr="00FF3E79">
        <w:rPr>
          <w:b/>
          <w:i/>
          <w:sz w:val="32"/>
          <w:szCs w:val="32"/>
        </w:rPr>
        <w:t xml:space="preserve"> Council #2586 Bogota-Teaneck</w:t>
      </w:r>
      <w:r w:rsidRPr="00FF3E79">
        <w:rPr>
          <w:b/>
          <w:i/>
          <w:sz w:val="32"/>
          <w:szCs w:val="32"/>
        </w:rPr>
        <w:t>, New Jersey</w:t>
      </w:r>
    </w:p>
    <w:p w:rsidR="006A61D6" w:rsidRPr="00FF3E79" w:rsidRDefault="006A61D6" w:rsidP="006A61D6">
      <w:pPr>
        <w:pBdr>
          <w:bottom w:val="single" w:sz="6" w:space="1" w:color="auto"/>
        </w:pBdr>
        <w:rPr>
          <w:b/>
          <w:i/>
          <w:sz w:val="32"/>
          <w:szCs w:val="32"/>
        </w:rPr>
      </w:pPr>
      <w:r w:rsidRPr="00FF3E79">
        <w:rPr>
          <w:b/>
          <w:i/>
          <w:sz w:val="32"/>
          <w:szCs w:val="32"/>
        </w:rPr>
        <w:t xml:space="preserve">                                       </w:t>
      </w:r>
      <w:r w:rsidR="007461CF" w:rsidRPr="00FF3E79">
        <w:rPr>
          <w:b/>
          <w:i/>
          <w:sz w:val="32"/>
          <w:szCs w:val="32"/>
        </w:rPr>
        <w:t xml:space="preserve">                    January- March 2015</w:t>
      </w:r>
    </w:p>
    <w:p w:rsidR="007461CF" w:rsidRPr="00FF3E79" w:rsidRDefault="007461CF" w:rsidP="006A61D6">
      <w:pPr>
        <w:rPr>
          <w:sz w:val="24"/>
          <w:szCs w:val="24"/>
        </w:rPr>
      </w:pPr>
      <w:r w:rsidRPr="00FF3E79">
        <w:rPr>
          <w:sz w:val="24"/>
          <w:szCs w:val="24"/>
        </w:rPr>
        <w:t>Greeting to all and</w:t>
      </w:r>
      <w:r w:rsidR="002A1903" w:rsidRPr="00FF3E79">
        <w:rPr>
          <w:sz w:val="24"/>
          <w:szCs w:val="24"/>
        </w:rPr>
        <w:t xml:space="preserve"> warm wishes </w:t>
      </w:r>
      <w:r w:rsidRPr="00FF3E79">
        <w:rPr>
          <w:sz w:val="24"/>
          <w:szCs w:val="24"/>
        </w:rPr>
        <w:t>for a very Happy and Healthy 2015.</w:t>
      </w:r>
      <w:r w:rsidR="00516F8B" w:rsidRPr="00FF3E79">
        <w:rPr>
          <w:sz w:val="24"/>
          <w:szCs w:val="24"/>
        </w:rPr>
        <w:t xml:space="preserve"> </w:t>
      </w:r>
      <w:r w:rsidRPr="00FF3E79">
        <w:rPr>
          <w:sz w:val="24"/>
          <w:szCs w:val="24"/>
        </w:rPr>
        <w:t xml:space="preserve">The New Year brings many New Year’s resolutions. Our New Year’s resolution is for </w:t>
      </w:r>
      <w:r w:rsidR="001B3D72" w:rsidRPr="00FF3E79">
        <w:rPr>
          <w:sz w:val="24"/>
          <w:szCs w:val="24"/>
        </w:rPr>
        <w:t>Chief Justice White Council</w:t>
      </w:r>
      <w:r w:rsidR="00400C30" w:rsidRPr="00FF3E79">
        <w:rPr>
          <w:sz w:val="24"/>
          <w:szCs w:val="24"/>
        </w:rPr>
        <w:t xml:space="preserve"> 2586</w:t>
      </w:r>
      <w:r w:rsidRPr="00FF3E79">
        <w:rPr>
          <w:sz w:val="24"/>
          <w:szCs w:val="24"/>
        </w:rPr>
        <w:t xml:space="preserve"> to make every effort to publish our White Way newsletter on a quarterly basis.</w:t>
      </w:r>
      <w:r w:rsidR="002E5166" w:rsidRPr="00FF3E79">
        <w:rPr>
          <w:sz w:val="24"/>
          <w:szCs w:val="24"/>
        </w:rPr>
        <w:t xml:space="preserve"> This issue</w:t>
      </w:r>
      <w:r w:rsidRPr="00FF3E79">
        <w:rPr>
          <w:sz w:val="24"/>
          <w:szCs w:val="24"/>
        </w:rPr>
        <w:t xml:space="preserve"> covers the first quarter of 2015.</w:t>
      </w:r>
    </w:p>
    <w:p w:rsidR="001D488E" w:rsidRPr="00FF3E79" w:rsidRDefault="002E5166" w:rsidP="006A61D6">
      <w:pPr>
        <w:rPr>
          <w:sz w:val="24"/>
          <w:szCs w:val="24"/>
        </w:rPr>
      </w:pPr>
      <w:r w:rsidRPr="00FF3E79">
        <w:rPr>
          <w:sz w:val="24"/>
          <w:szCs w:val="24"/>
        </w:rPr>
        <w:t>Our council</w:t>
      </w:r>
      <w:r w:rsidR="007461CF" w:rsidRPr="00FF3E79">
        <w:rPr>
          <w:sz w:val="24"/>
          <w:szCs w:val="24"/>
        </w:rPr>
        <w:t xml:space="preserve"> had</w:t>
      </w:r>
      <w:r w:rsidR="00400C30" w:rsidRPr="00FF3E79">
        <w:rPr>
          <w:sz w:val="24"/>
          <w:szCs w:val="24"/>
        </w:rPr>
        <w:t xml:space="preserve"> a v</w:t>
      </w:r>
      <w:r w:rsidR="0080748A" w:rsidRPr="00FF3E79">
        <w:rPr>
          <w:sz w:val="24"/>
          <w:szCs w:val="24"/>
        </w:rPr>
        <w:t>ery successful first half of the</w:t>
      </w:r>
      <w:r w:rsidR="001D488E" w:rsidRPr="00FF3E79">
        <w:rPr>
          <w:sz w:val="24"/>
          <w:szCs w:val="24"/>
        </w:rPr>
        <w:t xml:space="preserve"> </w:t>
      </w:r>
      <w:r w:rsidR="00400C30" w:rsidRPr="00FF3E79">
        <w:rPr>
          <w:sz w:val="24"/>
          <w:szCs w:val="24"/>
        </w:rPr>
        <w:t>Columbian Year</w:t>
      </w:r>
      <w:r w:rsidR="001D488E" w:rsidRPr="00FF3E79">
        <w:rPr>
          <w:sz w:val="24"/>
          <w:szCs w:val="24"/>
        </w:rPr>
        <w:t xml:space="preserve"> (2014-2015)</w:t>
      </w:r>
      <w:r w:rsidR="00400C30" w:rsidRPr="00FF3E79">
        <w:rPr>
          <w:sz w:val="24"/>
          <w:szCs w:val="24"/>
        </w:rPr>
        <w:t xml:space="preserve">. </w:t>
      </w:r>
      <w:r w:rsidR="001D488E" w:rsidRPr="00FF3E79">
        <w:rPr>
          <w:sz w:val="24"/>
          <w:szCs w:val="24"/>
        </w:rPr>
        <w:t xml:space="preserve">Each event was well attended and well supported. We extend our sincere thanks for everyone’s support. </w:t>
      </w:r>
    </w:p>
    <w:p w:rsidR="00CB2C68" w:rsidRPr="00FF3E79" w:rsidRDefault="00910BC2" w:rsidP="006A61D6">
      <w:pPr>
        <w:rPr>
          <w:sz w:val="24"/>
          <w:szCs w:val="24"/>
        </w:rPr>
      </w:pPr>
      <w:r w:rsidRPr="00FF3E79">
        <w:rPr>
          <w:sz w:val="24"/>
          <w:szCs w:val="24"/>
        </w:rPr>
        <w:t>A complete</w:t>
      </w:r>
      <w:r w:rsidR="00400C30" w:rsidRPr="00FF3E79">
        <w:rPr>
          <w:sz w:val="24"/>
          <w:szCs w:val="24"/>
        </w:rPr>
        <w:t xml:space="preserve"> list of up-coming events for the second half of the year </w:t>
      </w:r>
      <w:r w:rsidRPr="00FF3E79">
        <w:rPr>
          <w:sz w:val="24"/>
          <w:szCs w:val="24"/>
        </w:rPr>
        <w:t xml:space="preserve">is outline </w:t>
      </w:r>
      <w:r w:rsidR="00400C30" w:rsidRPr="00FF3E79">
        <w:rPr>
          <w:sz w:val="24"/>
          <w:szCs w:val="24"/>
        </w:rPr>
        <w:t>in this newsl</w:t>
      </w:r>
      <w:r w:rsidR="002A1903" w:rsidRPr="00FF3E79">
        <w:rPr>
          <w:sz w:val="24"/>
          <w:szCs w:val="24"/>
        </w:rPr>
        <w:t>etter.</w:t>
      </w:r>
      <w:r w:rsidR="00400C30" w:rsidRPr="00FF3E79">
        <w:rPr>
          <w:sz w:val="24"/>
          <w:szCs w:val="24"/>
        </w:rPr>
        <w:t xml:space="preserve"> </w:t>
      </w:r>
      <w:r w:rsidR="001D488E" w:rsidRPr="00FF3E79">
        <w:rPr>
          <w:sz w:val="24"/>
          <w:szCs w:val="24"/>
        </w:rPr>
        <w:t>We have up-dated our web-site and ask all members to refer to our site for ongoing information.</w:t>
      </w:r>
      <w:r w:rsidR="001B3D72" w:rsidRPr="00FF3E79">
        <w:rPr>
          <w:sz w:val="24"/>
          <w:szCs w:val="24"/>
        </w:rPr>
        <w:t xml:space="preserve"> </w:t>
      </w:r>
      <w:r w:rsidRPr="00FF3E79">
        <w:rPr>
          <w:sz w:val="24"/>
          <w:szCs w:val="24"/>
        </w:rPr>
        <w:t>Please note that</w:t>
      </w:r>
      <w:r w:rsidR="0080748A" w:rsidRPr="00FF3E79">
        <w:rPr>
          <w:sz w:val="24"/>
          <w:szCs w:val="24"/>
        </w:rPr>
        <w:t xml:space="preserve"> the</w:t>
      </w:r>
      <w:r w:rsidR="00CB2C68" w:rsidRPr="00FF3E79">
        <w:rPr>
          <w:sz w:val="24"/>
          <w:szCs w:val="24"/>
        </w:rPr>
        <w:t xml:space="preserve"> Council has changed our meeting dates back to our original</w:t>
      </w:r>
      <w:r w:rsidR="00937B0A" w:rsidRPr="00FF3E79">
        <w:rPr>
          <w:sz w:val="24"/>
          <w:szCs w:val="24"/>
        </w:rPr>
        <w:t xml:space="preserve"> meeting</w:t>
      </w:r>
      <w:r w:rsidR="00CB2C68" w:rsidRPr="00FF3E79">
        <w:rPr>
          <w:sz w:val="24"/>
          <w:szCs w:val="24"/>
        </w:rPr>
        <w:t xml:space="preserve"> dates. We</w:t>
      </w:r>
      <w:r w:rsidR="00937B0A" w:rsidRPr="00FF3E79">
        <w:rPr>
          <w:sz w:val="24"/>
          <w:szCs w:val="24"/>
        </w:rPr>
        <w:t xml:space="preserve"> now</w:t>
      </w:r>
      <w:r w:rsidR="00CB2C68" w:rsidRPr="00FF3E79">
        <w:rPr>
          <w:sz w:val="24"/>
          <w:szCs w:val="24"/>
        </w:rPr>
        <w:t xml:space="preserve"> meet on the 1</w:t>
      </w:r>
      <w:r w:rsidR="00CB2C68" w:rsidRPr="00FF3E79">
        <w:rPr>
          <w:sz w:val="24"/>
          <w:szCs w:val="24"/>
          <w:vertAlign w:val="superscript"/>
        </w:rPr>
        <w:t>st</w:t>
      </w:r>
      <w:r w:rsidR="00CB2C68" w:rsidRPr="00FF3E79">
        <w:rPr>
          <w:sz w:val="24"/>
          <w:szCs w:val="24"/>
        </w:rPr>
        <w:t xml:space="preserve"> and 3</w:t>
      </w:r>
      <w:r w:rsidR="00CB2C68" w:rsidRPr="00FF3E79">
        <w:rPr>
          <w:sz w:val="24"/>
          <w:szCs w:val="24"/>
          <w:vertAlign w:val="superscript"/>
        </w:rPr>
        <w:t>rd</w:t>
      </w:r>
      <w:r w:rsidR="00CB2C68" w:rsidRPr="00FF3E79">
        <w:rPr>
          <w:sz w:val="24"/>
          <w:szCs w:val="24"/>
        </w:rPr>
        <w:t xml:space="preserve"> Thursday of each month. </w:t>
      </w:r>
      <w:r w:rsidRPr="00FF3E79">
        <w:rPr>
          <w:sz w:val="24"/>
          <w:szCs w:val="24"/>
        </w:rPr>
        <w:t xml:space="preserve"> </w:t>
      </w:r>
      <w:r w:rsidR="00CB2C68" w:rsidRPr="00FF3E79">
        <w:rPr>
          <w:sz w:val="24"/>
          <w:szCs w:val="24"/>
        </w:rPr>
        <w:t xml:space="preserve">     </w:t>
      </w:r>
    </w:p>
    <w:p w:rsidR="00E53E04" w:rsidRPr="00FF3E79" w:rsidRDefault="00E53E04" w:rsidP="006A61D6">
      <w:pPr>
        <w:pBdr>
          <w:bottom w:val="single" w:sz="12" w:space="1" w:color="auto"/>
        </w:pBdr>
        <w:rPr>
          <w:sz w:val="24"/>
          <w:szCs w:val="24"/>
        </w:rPr>
      </w:pPr>
      <w:r w:rsidRPr="00FF3E79">
        <w:rPr>
          <w:sz w:val="24"/>
          <w:szCs w:val="24"/>
        </w:rPr>
        <w:t>The Council</w:t>
      </w:r>
      <w:r w:rsidR="00910BC2" w:rsidRPr="00FF3E79">
        <w:rPr>
          <w:sz w:val="24"/>
          <w:szCs w:val="24"/>
        </w:rPr>
        <w:t xml:space="preserve"> </w:t>
      </w:r>
      <w:r w:rsidR="002A1903" w:rsidRPr="00FF3E79">
        <w:rPr>
          <w:sz w:val="24"/>
          <w:szCs w:val="24"/>
        </w:rPr>
        <w:t xml:space="preserve">is proud to announce that we have a new Insurance Agent. Mr. Fred Bivetto, he can be reached at 702-498-7020 or at </w:t>
      </w:r>
      <w:hyperlink r:id="rId6" w:history="1">
        <w:r w:rsidR="002A1903" w:rsidRPr="00FF3E79">
          <w:rPr>
            <w:rStyle w:val="Hyperlink"/>
            <w:color w:val="auto"/>
            <w:sz w:val="24"/>
            <w:szCs w:val="24"/>
          </w:rPr>
          <w:t>Fredrick.bivetto@kofc.org</w:t>
        </w:r>
      </w:hyperlink>
      <w:proofErr w:type="gramStart"/>
      <w:r w:rsidR="0080748A" w:rsidRPr="00FF3E79">
        <w:rPr>
          <w:sz w:val="24"/>
          <w:szCs w:val="24"/>
        </w:rPr>
        <w:t>,.</w:t>
      </w:r>
      <w:proofErr w:type="gramEnd"/>
    </w:p>
    <w:p w:rsidR="00E53E04" w:rsidRPr="00FF3E79" w:rsidRDefault="00E53E04" w:rsidP="00E53E04">
      <w:pPr>
        <w:jc w:val="center"/>
        <w:rPr>
          <w:b/>
          <w:sz w:val="32"/>
          <w:szCs w:val="32"/>
        </w:rPr>
      </w:pPr>
      <w:r w:rsidRPr="00FF3E79">
        <w:rPr>
          <w:b/>
          <w:sz w:val="32"/>
          <w:szCs w:val="32"/>
        </w:rPr>
        <w:t>Grand Knight’s Message</w:t>
      </w:r>
    </w:p>
    <w:p w:rsidR="00FD32E5" w:rsidRPr="00FF3E79" w:rsidRDefault="00FD32E5" w:rsidP="00E53E04">
      <w:pPr>
        <w:rPr>
          <w:sz w:val="24"/>
          <w:szCs w:val="24"/>
        </w:rPr>
      </w:pPr>
      <w:r w:rsidRPr="00FF3E79">
        <w:rPr>
          <w:sz w:val="24"/>
          <w:szCs w:val="24"/>
        </w:rPr>
        <w:t>Dear Brothers,</w:t>
      </w:r>
    </w:p>
    <w:p w:rsidR="00CC422D" w:rsidRPr="00FF3E79" w:rsidRDefault="002A1903" w:rsidP="00E53E04">
      <w:pPr>
        <w:rPr>
          <w:sz w:val="24"/>
          <w:szCs w:val="24"/>
        </w:rPr>
      </w:pPr>
      <w:r w:rsidRPr="00FF3E79">
        <w:rPr>
          <w:sz w:val="24"/>
          <w:szCs w:val="24"/>
        </w:rPr>
        <w:t>It is hard to believe that 6 months ha</w:t>
      </w:r>
      <w:r w:rsidR="00F60BB2" w:rsidRPr="00FF3E79">
        <w:rPr>
          <w:sz w:val="24"/>
          <w:szCs w:val="24"/>
        </w:rPr>
        <w:t>ve</w:t>
      </w:r>
      <w:r w:rsidRPr="00FF3E79">
        <w:rPr>
          <w:sz w:val="24"/>
          <w:szCs w:val="24"/>
        </w:rPr>
        <w:t xml:space="preserve"> pas</w:t>
      </w:r>
      <w:r w:rsidR="00F60BB2" w:rsidRPr="00FF3E79">
        <w:rPr>
          <w:sz w:val="24"/>
          <w:szCs w:val="24"/>
        </w:rPr>
        <w:t>s</w:t>
      </w:r>
      <w:r w:rsidRPr="00FF3E79">
        <w:rPr>
          <w:sz w:val="24"/>
          <w:szCs w:val="24"/>
        </w:rPr>
        <w:t>ed since I wa</w:t>
      </w:r>
      <w:r w:rsidR="00AF1643" w:rsidRPr="00FF3E79">
        <w:rPr>
          <w:sz w:val="24"/>
          <w:szCs w:val="24"/>
        </w:rPr>
        <w:t>s elected Grand Knight. I want to begin by wishing everyone</w:t>
      </w:r>
      <w:r w:rsidRPr="00FF3E79">
        <w:rPr>
          <w:sz w:val="24"/>
          <w:szCs w:val="24"/>
        </w:rPr>
        <w:t xml:space="preserve"> a very Happy, Healthy and Holy New Year. </w:t>
      </w:r>
      <w:r w:rsidR="00AF1643" w:rsidRPr="00FF3E79">
        <w:rPr>
          <w:sz w:val="24"/>
          <w:szCs w:val="24"/>
        </w:rPr>
        <w:t>We had a very busy and successful 6 months. We began by starting a program called “New Eyes for the Needy” chaired b</w:t>
      </w:r>
      <w:r w:rsidR="003E2023" w:rsidRPr="00FF3E79">
        <w:rPr>
          <w:sz w:val="24"/>
          <w:szCs w:val="24"/>
        </w:rPr>
        <w:t>y our Deputy Grand Knight Pat Mc</w:t>
      </w:r>
      <w:r w:rsidR="00AF1643" w:rsidRPr="00FF3E79">
        <w:rPr>
          <w:sz w:val="24"/>
          <w:szCs w:val="24"/>
        </w:rPr>
        <w:t xml:space="preserve">Hale. This turned out to be an overwhelming </w:t>
      </w:r>
      <w:r w:rsidR="002E5166" w:rsidRPr="00FF3E79">
        <w:rPr>
          <w:sz w:val="24"/>
          <w:szCs w:val="24"/>
        </w:rPr>
        <w:t>success. We are still collecting</w:t>
      </w:r>
      <w:r w:rsidR="00AF1643" w:rsidRPr="00FF3E79">
        <w:rPr>
          <w:sz w:val="24"/>
          <w:szCs w:val="24"/>
        </w:rPr>
        <w:t xml:space="preserve"> glasses at both Saint Joe’s and Saint A’s</w:t>
      </w:r>
      <w:r w:rsidR="00AF1643" w:rsidRPr="00FF3E79">
        <w:rPr>
          <w:b/>
          <w:sz w:val="24"/>
          <w:szCs w:val="24"/>
        </w:rPr>
        <w:t xml:space="preserve"> </w:t>
      </w:r>
      <w:r w:rsidR="00AF1643" w:rsidRPr="00FF3E79">
        <w:rPr>
          <w:sz w:val="24"/>
          <w:szCs w:val="24"/>
        </w:rPr>
        <w:t xml:space="preserve">Church. We did a </w:t>
      </w:r>
      <w:r w:rsidR="00CC422D" w:rsidRPr="00FF3E79">
        <w:rPr>
          <w:sz w:val="24"/>
          <w:szCs w:val="24"/>
        </w:rPr>
        <w:t>diaper drive for young mother</w:t>
      </w:r>
      <w:r w:rsidR="0080748A" w:rsidRPr="00FF3E79">
        <w:rPr>
          <w:sz w:val="24"/>
          <w:szCs w:val="24"/>
        </w:rPr>
        <w:t>s</w:t>
      </w:r>
      <w:r w:rsidR="00CC422D" w:rsidRPr="00FF3E79">
        <w:rPr>
          <w:sz w:val="24"/>
          <w:szCs w:val="24"/>
        </w:rPr>
        <w:t xml:space="preserve"> in</w:t>
      </w:r>
      <w:r w:rsidR="00AF1643" w:rsidRPr="00FF3E79">
        <w:rPr>
          <w:sz w:val="24"/>
          <w:szCs w:val="24"/>
        </w:rPr>
        <w:t xml:space="preserve"> need. We participated in the Saint Joe’s Carnival and donated much of the </w:t>
      </w:r>
      <w:r w:rsidR="00CC422D" w:rsidRPr="00FF3E79">
        <w:rPr>
          <w:sz w:val="24"/>
          <w:szCs w:val="24"/>
        </w:rPr>
        <w:t>proceeds back to the parish. We ran a Keep Christ in Christmas poster contest at Saint Joseph’s Academy for grades 4 through 8 and the partic</w:t>
      </w:r>
      <w:r w:rsidR="00CE1F32" w:rsidRPr="00FF3E79">
        <w:rPr>
          <w:sz w:val="24"/>
          <w:szCs w:val="24"/>
        </w:rPr>
        <w:t>ipation was excellent</w:t>
      </w:r>
      <w:r w:rsidR="00CC422D" w:rsidRPr="00FF3E79">
        <w:rPr>
          <w:sz w:val="24"/>
          <w:szCs w:val="24"/>
        </w:rPr>
        <w:t xml:space="preserve">. The posters were very well done </w:t>
      </w:r>
      <w:r w:rsidR="002E5166" w:rsidRPr="00FF3E79">
        <w:rPr>
          <w:sz w:val="24"/>
          <w:szCs w:val="24"/>
        </w:rPr>
        <w:t>and the Grand Prize</w:t>
      </w:r>
      <w:r w:rsidR="00CC422D" w:rsidRPr="00FF3E79">
        <w:rPr>
          <w:sz w:val="24"/>
          <w:szCs w:val="24"/>
        </w:rPr>
        <w:t xml:space="preserve"> winner was Elana Lane</w:t>
      </w:r>
      <w:r w:rsidR="002E5166" w:rsidRPr="00FF3E79">
        <w:rPr>
          <w:sz w:val="24"/>
          <w:szCs w:val="24"/>
        </w:rPr>
        <w:t xml:space="preserve"> with an amazing poster.</w:t>
      </w:r>
      <w:r w:rsidR="0080748A" w:rsidRPr="00FF3E79">
        <w:rPr>
          <w:sz w:val="24"/>
          <w:szCs w:val="24"/>
        </w:rPr>
        <w:t xml:space="preserve"> We recently complete the first of 2 annual calendar raffles with very positive results.</w:t>
      </w:r>
      <w:r w:rsidR="008E0E7E">
        <w:rPr>
          <w:sz w:val="24"/>
          <w:szCs w:val="24"/>
        </w:rPr>
        <w:t xml:space="preserve"> I want to personally thank all our members that sold raffle tickets.  </w:t>
      </w:r>
    </w:p>
    <w:p w:rsidR="000B06FD" w:rsidRPr="00FF3E79" w:rsidRDefault="00CC422D" w:rsidP="00E53E04">
      <w:pPr>
        <w:rPr>
          <w:sz w:val="24"/>
          <w:szCs w:val="24"/>
        </w:rPr>
      </w:pPr>
      <w:r w:rsidRPr="00FF3E79">
        <w:rPr>
          <w:sz w:val="24"/>
          <w:szCs w:val="24"/>
        </w:rPr>
        <w:t>The events I just listed</w:t>
      </w:r>
      <w:r w:rsidR="00516F8B" w:rsidRPr="00FF3E79">
        <w:rPr>
          <w:sz w:val="24"/>
          <w:szCs w:val="24"/>
        </w:rPr>
        <w:t>,</w:t>
      </w:r>
      <w:r w:rsidRPr="00FF3E79">
        <w:rPr>
          <w:sz w:val="24"/>
          <w:szCs w:val="24"/>
        </w:rPr>
        <w:t xml:space="preserve"> </w:t>
      </w:r>
      <w:r w:rsidR="000B06FD" w:rsidRPr="00FF3E79">
        <w:rPr>
          <w:sz w:val="24"/>
          <w:szCs w:val="24"/>
        </w:rPr>
        <w:t>as important</w:t>
      </w:r>
      <w:r w:rsidR="0080748A" w:rsidRPr="00FF3E79">
        <w:rPr>
          <w:sz w:val="24"/>
          <w:szCs w:val="24"/>
        </w:rPr>
        <w:t xml:space="preserve"> and successful as they </w:t>
      </w:r>
      <w:r w:rsidR="00B54DAD" w:rsidRPr="00FF3E79">
        <w:rPr>
          <w:sz w:val="24"/>
          <w:szCs w:val="24"/>
        </w:rPr>
        <w:t>were, are</w:t>
      </w:r>
      <w:r w:rsidR="0080748A" w:rsidRPr="00FF3E79">
        <w:rPr>
          <w:sz w:val="24"/>
          <w:szCs w:val="24"/>
        </w:rPr>
        <w:t xml:space="preserve"> only part</w:t>
      </w:r>
      <w:r w:rsidR="003E2023" w:rsidRPr="00FF3E79">
        <w:rPr>
          <w:sz w:val="24"/>
          <w:szCs w:val="24"/>
        </w:rPr>
        <w:t xml:space="preserve"> of the</w:t>
      </w:r>
      <w:r w:rsidR="00136F0A" w:rsidRPr="00FF3E79">
        <w:rPr>
          <w:sz w:val="24"/>
          <w:szCs w:val="24"/>
        </w:rPr>
        <w:t xml:space="preserve"> highlights of the pa</w:t>
      </w:r>
      <w:r w:rsidR="002E5166" w:rsidRPr="00FF3E79">
        <w:rPr>
          <w:sz w:val="24"/>
          <w:szCs w:val="24"/>
        </w:rPr>
        <w:t>st 6 months. The following events exceeded all expectations</w:t>
      </w:r>
      <w:r w:rsidR="0080748A" w:rsidRPr="00FF3E79">
        <w:rPr>
          <w:sz w:val="24"/>
          <w:szCs w:val="24"/>
        </w:rPr>
        <w:t xml:space="preserve"> and provide benefits to very worthy causes.</w:t>
      </w:r>
      <w:r w:rsidR="002E5166" w:rsidRPr="00FF3E79">
        <w:rPr>
          <w:sz w:val="24"/>
          <w:szCs w:val="24"/>
        </w:rPr>
        <w:t xml:space="preserve"> We collected funds for the intellectually disabled formally known as the “tootsie roll drive”. We raised $1,450 which was donated to 3 organizations that are dedicated to this</w:t>
      </w:r>
      <w:r w:rsidR="003E2023" w:rsidRPr="00FF3E79">
        <w:rPr>
          <w:sz w:val="24"/>
          <w:szCs w:val="24"/>
        </w:rPr>
        <w:t xml:space="preserve"> cause</w:t>
      </w:r>
      <w:r w:rsidR="00516F8B" w:rsidRPr="00FF3E79">
        <w:rPr>
          <w:sz w:val="24"/>
          <w:szCs w:val="24"/>
        </w:rPr>
        <w:t>,</w:t>
      </w:r>
      <w:r w:rsidR="003E2023" w:rsidRPr="00FF3E79">
        <w:rPr>
          <w:sz w:val="24"/>
          <w:szCs w:val="24"/>
        </w:rPr>
        <w:t xml:space="preserve"> Allies Inc</w:t>
      </w:r>
      <w:r w:rsidR="00F60BB2" w:rsidRPr="00FF3E79">
        <w:rPr>
          <w:sz w:val="24"/>
          <w:szCs w:val="24"/>
        </w:rPr>
        <w:t>.</w:t>
      </w:r>
      <w:r w:rsidR="003E2023" w:rsidRPr="00FF3E79">
        <w:rPr>
          <w:sz w:val="24"/>
          <w:szCs w:val="24"/>
        </w:rPr>
        <w:t>, Friendship H</w:t>
      </w:r>
      <w:r w:rsidR="002E5166" w:rsidRPr="00FF3E79">
        <w:rPr>
          <w:sz w:val="24"/>
          <w:szCs w:val="24"/>
        </w:rPr>
        <w:t xml:space="preserve">ouse and The </w:t>
      </w:r>
      <w:r w:rsidR="003E2023" w:rsidRPr="00FF3E79">
        <w:rPr>
          <w:sz w:val="24"/>
          <w:szCs w:val="24"/>
        </w:rPr>
        <w:t>ARC.</w:t>
      </w:r>
      <w:r w:rsidR="00CE1F32" w:rsidRPr="00FF3E79">
        <w:rPr>
          <w:sz w:val="24"/>
          <w:szCs w:val="24"/>
        </w:rPr>
        <w:t xml:space="preserve"> </w:t>
      </w:r>
      <w:r w:rsidR="002E5166" w:rsidRPr="00FF3E79">
        <w:rPr>
          <w:sz w:val="24"/>
          <w:szCs w:val="24"/>
        </w:rPr>
        <w:t>We had our second annual Alzheimer’s Fundraiser and we had 100 people attend</w:t>
      </w:r>
      <w:r w:rsidR="003E2023" w:rsidRPr="00FF3E79">
        <w:rPr>
          <w:sz w:val="24"/>
          <w:szCs w:val="24"/>
        </w:rPr>
        <w:t>,</w:t>
      </w:r>
      <w:r w:rsidR="002E5166" w:rsidRPr="00FF3E79">
        <w:rPr>
          <w:sz w:val="24"/>
          <w:szCs w:val="24"/>
        </w:rPr>
        <w:t xml:space="preserve"> and raised $1,200 for this very worthy cause. </w:t>
      </w:r>
      <w:r w:rsidR="006242E5" w:rsidRPr="00FF3E79">
        <w:rPr>
          <w:sz w:val="24"/>
          <w:szCs w:val="24"/>
        </w:rPr>
        <w:t xml:space="preserve">We had our second annual Breakfast with Santa and added a “Toys for Tots” drive. We had overwhelming attendance and were successful </w:t>
      </w:r>
      <w:r w:rsidR="00516F8B" w:rsidRPr="00FF3E79">
        <w:rPr>
          <w:sz w:val="24"/>
          <w:szCs w:val="24"/>
        </w:rPr>
        <w:t xml:space="preserve">in </w:t>
      </w:r>
      <w:r w:rsidR="006242E5" w:rsidRPr="00FF3E79">
        <w:rPr>
          <w:sz w:val="24"/>
          <w:szCs w:val="24"/>
        </w:rPr>
        <w:t xml:space="preserve">collecting toys for the drive, and received very positive comments on this event. </w:t>
      </w:r>
      <w:r w:rsidR="00136F0A" w:rsidRPr="00FF3E79">
        <w:rPr>
          <w:sz w:val="24"/>
          <w:szCs w:val="24"/>
        </w:rPr>
        <w:t xml:space="preserve"> </w:t>
      </w:r>
      <w:r w:rsidR="006242E5" w:rsidRPr="00FF3E79">
        <w:rPr>
          <w:sz w:val="24"/>
          <w:szCs w:val="24"/>
        </w:rPr>
        <w:t>We hosted Breakfast at Applebee’</w:t>
      </w:r>
      <w:r w:rsidR="000B06FD" w:rsidRPr="00FF3E79">
        <w:rPr>
          <w:sz w:val="24"/>
          <w:szCs w:val="24"/>
        </w:rPr>
        <w:t xml:space="preserve">s </w:t>
      </w:r>
      <w:r w:rsidR="006242E5" w:rsidRPr="00FF3E79">
        <w:rPr>
          <w:sz w:val="24"/>
          <w:szCs w:val="24"/>
        </w:rPr>
        <w:t xml:space="preserve">which was again well attended and we donated $500.00 from the proceeds to the Saint Joe’s Youth Ministry. </w:t>
      </w:r>
    </w:p>
    <w:p w:rsidR="000B06FD" w:rsidRPr="00FF3E79" w:rsidRDefault="000B06FD" w:rsidP="00E53E04">
      <w:pPr>
        <w:rPr>
          <w:sz w:val="24"/>
          <w:szCs w:val="24"/>
        </w:rPr>
      </w:pPr>
    </w:p>
    <w:p w:rsidR="000B06FD" w:rsidRPr="00FF3E79" w:rsidRDefault="006242E5" w:rsidP="00E53E04">
      <w:pPr>
        <w:rPr>
          <w:sz w:val="24"/>
          <w:szCs w:val="24"/>
        </w:rPr>
      </w:pPr>
      <w:r w:rsidRPr="00FF3E79">
        <w:rPr>
          <w:sz w:val="24"/>
          <w:szCs w:val="24"/>
        </w:rPr>
        <w:lastRenderedPageBreak/>
        <w:t xml:space="preserve">We had a Prayer Service and viewing of the Blessed Mother </w:t>
      </w:r>
      <w:r w:rsidR="000B06FD" w:rsidRPr="00FF3E79">
        <w:rPr>
          <w:sz w:val="24"/>
          <w:szCs w:val="24"/>
        </w:rPr>
        <w:t>Icon Painting (Blessed by the Pope) the Icon was viewed by over 1000 parishioners. Last but not least we continued our commitment to our veterans by sponsoring a mass at the Veteran’s Home in Paramus. Our Chaplin Father Tim was the celebrant of the Mass.</w:t>
      </w:r>
      <w:r w:rsidRPr="00FF3E79">
        <w:rPr>
          <w:sz w:val="24"/>
          <w:szCs w:val="24"/>
        </w:rPr>
        <w:t xml:space="preserve"> </w:t>
      </w:r>
    </w:p>
    <w:p w:rsidR="00CC422D" w:rsidRPr="00FF3E79" w:rsidRDefault="000B06FD" w:rsidP="00E53E04">
      <w:pPr>
        <w:rPr>
          <w:sz w:val="24"/>
          <w:szCs w:val="24"/>
        </w:rPr>
      </w:pPr>
      <w:r w:rsidRPr="00FF3E79">
        <w:rPr>
          <w:sz w:val="24"/>
          <w:szCs w:val="24"/>
        </w:rPr>
        <w:t>I want to express my thanks to all our members that help</w:t>
      </w:r>
      <w:r w:rsidR="00516F8B" w:rsidRPr="00FF3E79">
        <w:rPr>
          <w:sz w:val="24"/>
          <w:szCs w:val="24"/>
        </w:rPr>
        <w:t>ed</w:t>
      </w:r>
      <w:r w:rsidRPr="00FF3E79">
        <w:rPr>
          <w:sz w:val="24"/>
          <w:szCs w:val="24"/>
        </w:rPr>
        <w:t xml:space="preserve"> make each of these events a success. As you can see</w:t>
      </w:r>
      <w:r w:rsidR="00516F8B" w:rsidRPr="00FF3E79">
        <w:rPr>
          <w:sz w:val="24"/>
          <w:szCs w:val="24"/>
        </w:rPr>
        <w:t>,</w:t>
      </w:r>
      <w:r w:rsidRPr="00FF3E79">
        <w:rPr>
          <w:sz w:val="24"/>
          <w:szCs w:val="24"/>
        </w:rPr>
        <w:t xml:space="preserve"> with a little bit of help we can accomplish a great deal. Everyone should be extremely proud of our accomplishments. </w:t>
      </w:r>
      <w:r w:rsidR="00CC422D" w:rsidRPr="00FF3E79">
        <w:rPr>
          <w:sz w:val="24"/>
          <w:szCs w:val="24"/>
        </w:rPr>
        <w:t xml:space="preserve"> </w:t>
      </w:r>
    </w:p>
    <w:p w:rsidR="00C16FDC" w:rsidRPr="00FF3E79" w:rsidRDefault="00C16FDC" w:rsidP="00E53E04">
      <w:pPr>
        <w:rPr>
          <w:sz w:val="24"/>
          <w:szCs w:val="24"/>
        </w:rPr>
      </w:pPr>
      <w:r w:rsidRPr="00FF3E79">
        <w:rPr>
          <w:sz w:val="24"/>
          <w:szCs w:val="24"/>
        </w:rPr>
        <w:t>I look forward to working with all my brothers.</w:t>
      </w:r>
      <w:r w:rsidR="000B06FD" w:rsidRPr="00FF3E79">
        <w:rPr>
          <w:sz w:val="24"/>
          <w:szCs w:val="24"/>
        </w:rPr>
        <w:t xml:space="preserve"> God Bless us all.</w:t>
      </w:r>
    </w:p>
    <w:p w:rsidR="00C16FDC" w:rsidRPr="00FF3E79" w:rsidRDefault="00C16FDC" w:rsidP="00E53E04">
      <w:pPr>
        <w:rPr>
          <w:sz w:val="24"/>
          <w:szCs w:val="24"/>
        </w:rPr>
      </w:pPr>
      <w:r w:rsidRPr="00FF3E79">
        <w:rPr>
          <w:sz w:val="24"/>
          <w:szCs w:val="24"/>
        </w:rPr>
        <w:t>Sincerely</w:t>
      </w:r>
    </w:p>
    <w:p w:rsidR="00C16FDC" w:rsidRPr="00FF3E79" w:rsidRDefault="00C16FDC" w:rsidP="00E53E04">
      <w:pPr>
        <w:rPr>
          <w:rFonts w:ascii="Monotype Corsiva" w:hAnsi="Monotype Corsiva"/>
          <w:sz w:val="32"/>
          <w:szCs w:val="32"/>
        </w:rPr>
      </w:pPr>
      <w:r w:rsidRPr="00FF3E79">
        <w:rPr>
          <w:rFonts w:ascii="Monotype Corsiva" w:hAnsi="Monotype Corsiva"/>
          <w:sz w:val="32"/>
          <w:szCs w:val="32"/>
        </w:rPr>
        <w:t xml:space="preserve">Nick Barese </w:t>
      </w:r>
    </w:p>
    <w:p w:rsidR="00C16FDC" w:rsidRPr="00FF3E79" w:rsidRDefault="00C16FDC" w:rsidP="00E53E04">
      <w:pPr>
        <w:pBdr>
          <w:bottom w:val="single" w:sz="6" w:space="1" w:color="auto"/>
        </w:pBdr>
        <w:rPr>
          <w:sz w:val="24"/>
          <w:szCs w:val="24"/>
        </w:rPr>
      </w:pPr>
      <w:r w:rsidRPr="00FF3E79">
        <w:rPr>
          <w:sz w:val="24"/>
          <w:szCs w:val="24"/>
        </w:rPr>
        <w:t>Grand Knight</w:t>
      </w:r>
    </w:p>
    <w:p w:rsidR="003C47C0" w:rsidRPr="00FF3E79" w:rsidRDefault="003C4BDF" w:rsidP="00C16FDC">
      <w:pPr>
        <w:jc w:val="center"/>
        <w:rPr>
          <w:b/>
          <w:sz w:val="32"/>
          <w:szCs w:val="32"/>
        </w:rPr>
      </w:pPr>
      <w:r w:rsidRPr="00FF3E79">
        <w:rPr>
          <w:b/>
          <w:sz w:val="32"/>
          <w:szCs w:val="32"/>
        </w:rPr>
        <w:t>Current Events in Progress</w:t>
      </w:r>
    </w:p>
    <w:p w:rsidR="00350D38" w:rsidRPr="00FF3E79" w:rsidRDefault="00AF1571" w:rsidP="003C4BDF">
      <w:pPr>
        <w:rPr>
          <w:sz w:val="24"/>
          <w:szCs w:val="24"/>
        </w:rPr>
      </w:pPr>
      <w:r w:rsidRPr="00FF3E79">
        <w:rPr>
          <w:sz w:val="24"/>
          <w:szCs w:val="24"/>
        </w:rPr>
        <w:t>We are currently selling ticket for a “Super Bowl Brunch at Harley’s Irish Pub” The event will be on Saturday January 31, 2015 from 11am to 1pm. Tickets are $20.00 each</w:t>
      </w:r>
      <w:r w:rsidR="00516F8B" w:rsidRPr="00FF3E79">
        <w:rPr>
          <w:sz w:val="24"/>
          <w:szCs w:val="24"/>
        </w:rPr>
        <w:t>,</w:t>
      </w:r>
      <w:r w:rsidR="006C3947" w:rsidRPr="00FF3E79">
        <w:rPr>
          <w:sz w:val="24"/>
          <w:szCs w:val="24"/>
        </w:rPr>
        <w:t xml:space="preserve"> an extensive brunch menu will be provide</w:t>
      </w:r>
      <w:r w:rsidR="00516F8B" w:rsidRPr="00FF3E79">
        <w:rPr>
          <w:sz w:val="24"/>
          <w:szCs w:val="24"/>
        </w:rPr>
        <w:t>d</w:t>
      </w:r>
      <w:r w:rsidR="006C3947" w:rsidRPr="00FF3E79">
        <w:rPr>
          <w:sz w:val="24"/>
          <w:szCs w:val="24"/>
        </w:rPr>
        <w:t xml:space="preserve"> along</w:t>
      </w:r>
      <w:r w:rsidR="00350D38" w:rsidRPr="00FF3E79">
        <w:rPr>
          <w:sz w:val="24"/>
          <w:szCs w:val="24"/>
        </w:rPr>
        <w:t xml:space="preserve"> with coffee, tea, juice and</w:t>
      </w:r>
      <w:r w:rsidR="006C3947" w:rsidRPr="00FF3E79">
        <w:rPr>
          <w:sz w:val="24"/>
          <w:szCs w:val="24"/>
        </w:rPr>
        <w:t xml:space="preserve"> your choice of </w:t>
      </w:r>
      <w:r w:rsidR="00350D38" w:rsidRPr="00FF3E79">
        <w:rPr>
          <w:sz w:val="24"/>
          <w:szCs w:val="24"/>
        </w:rPr>
        <w:t>either a Bloody Mary or a Mimosa.</w:t>
      </w:r>
    </w:p>
    <w:p w:rsidR="00350D38" w:rsidRPr="00FF3E79" w:rsidRDefault="00350D38" w:rsidP="00350D38">
      <w:pPr>
        <w:spacing w:after="0"/>
        <w:rPr>
          <w:sz w:val="24"/>
          <w:szCs w:val="24"/>
        </w:rPr>
      </w:pPr>
      <w:r w:rsidRPr="00FF3E79">
        <w:rPr>
          <w:sz w:val="24"/>
          <w:szCs w:val="24"/>
        </w:rPr>
        <w:t xml:space="preserve"> Contact Len Nicolosi at 201-406-5703</w:t>
      </w:r>
    </w:p>
    <w:p w:rsidR="003C4BDF" w:rsidRPr="00FF3E79" w:rsidRDefault="004F1DD9" w:rsidP="003C4BDF">
      <w:pPr>
        <w:rPr>
          <w:sz w:val="32"/>
          <w:szCs w:val="32"/>
        </w:rPr>
      </w:pPr>
      <w:r w:rsidRPr="00FF3E79">
        <w:rPr>
          <w:sz w:val="32"/>
          <w:szCs w:val="32"/>
        </w:rPr>
        <w:t>___________________________________________________________________</w:t>
      </w:r>
    </w:p>
    <w:p w:rsidR="00C16FDC" w:rsidRDefault="00C16FDC" w:rsidP="00C16FDC">
      <w:pPr>
        <w:jc w:val="center"/>
        <w:rPr>
          <w:b/>
          <w:sz w:val="32"/>
          <w:szCs w:val="32"/>
        </w:rPr>
      </w:pPr>
      <w:r w:rsidRPr="00C16FDC">
        <w:rPr>
          <w:b/>
          <w:sz w:val="32"/>
          <w:szCs w:val="32"/>
        </w:rPr>
        <w:t>Upcoming Events</w:t>
      </w:r>
    </w:p>
    <w:p w:rsidR="007F275E" w:rsidRPr="008E0E7E" w:rsidRDefault="007F275E" w:rsidP="007F275E">
      <w:pPr>
        <w:rPr>
          <w:sz w:val="24"/>
          <w:szCs w:val="24"/>
        </w:rPr>
      </w:pPr>
      <w:r w:rsidRPr="008E0E7E">
        <w:rPr>
          <w:sz w:val="24"/>
          <w:szCs w:val="24"/>
        </w:rPr>
        <w:t xml:space="preserve">The Following is </w:t>
      </w:r>
      <w:r w:rsidR="00F60BB2" w:rsidRPr="008E0E7E">
        <w:rPr>
          <w:sz w:val="24"/>
          <w:szCs w:val="24"/>
        </w:rPr>
        <w:t xml:space="preserve">a </w:t>
      </w:r>
      <w:r w:rsidRPr="008E0E7E">
        <w:rPr>
          <w:sz w:val="24"/>
          <w:szCs w:val="24"/>
        </w:rPr>
        <w:t xml:space="preserve">list </w:t>
      </w:r>
      <w:r w:rsidR="00F60BB2" w:rsidRPr="008E0E7E">
        <w:rPr>
          <w:sz w:val="24"/>
          <w:szCs w:val="24"/>
        </w:rPr>
        <w:t>o</w:t>
      </w:r>
      <w:r w:rsidRPr="008E0E7E">
        <w:rPr>
          <w:sz w:val="24"/>
          <w:szCs w:val="24"/>
        </w:rPr>
        <w:t>f upcomin</w:t>
      </w:r>
      <w:r w:rsidR="00AF1571" w:rsidRPr="008E0E7E">
        <w:rPr>
          <w:sz w:val="24"/>
          <w:szCs w:val="24"/>
        </w:rPr>
        <w:t>g events through June of 2015</w:t>
      </w:r>
      <w:r w:rsidR="00F60BB2" w:rsidRPr="008E0E7E">
        <w:rPr>
          <w:sz w:val="24"/>
          <w:szCs w:val="24"/>
        </w:rPr>
        <w:t>.</w:t>
      </w:r>
      <w:r w:rsidR="00FD3D72" w:rsidRPr="008E0E7E">
        <w:rPr>
          <w:sz w:val="24"/>
          <w:szCs w:val="24"/>
        </w:rPr>
        <w:t xml:space="preserve"> </w:t>
      </w:r>
      <w:r w:rsidR="00F60BB2" w:rsidRPr="008E0E7E">
        <w:rPr>
          <w:sz w:val="24"/>
          <w:szCs w:val="24"/>
        </w:rPr>
        <w:t>F</w:t>
      </w:r>
      <w:r w:rsidR="00FD3D72" w:rsidRPr="008E0E7E">
        <w:rPr>
          <w:sz w:val="24"/>
          <w:szCs w:val="24"/>
        </w:rPr>
        <w:t>or any updates to the</w:t>
      </w:r>
      <w:r w:rsidRPr="008E0E7E">
        <w:rPr>
          <w:sz w:val="24"/>
          <w:szCs w:val="24"/>
        </w:rPr>
        <w:t xml:space="preserve"> list please visit our website </w:t>
      </w:r>
      <w:bookmarkStart w:id="0" w:name="_GoBack"/>
      <w:bookmarkEnd w:id="0"/>
      <w:r w:rsidRPr="008E0E7E">
        <w:rPr>
          <w:sz w:val="24"/>
          <w:szCs w:val="24"/>
        </w:rPr>
        <w:t>or Bogotaknights.org.</w:t>
      </w:r>
    </w:p>
    <w:p w:rsidR="007F275E" w:rsidRDefault="00AF1571" w:rsidP="007F275E">
      <w:pPr>
        <w:rPr>
          <w:sz w:val="24"/>
          <w:szCs w:val="24"/>
        </w:rPr>
      </w:pPr>
      <w:r>
        <w:rPr>
          <w:sz w:val="24"/>
          <w:szCs w:val="24"/>
        </w:rPr>
        <w:t>January 21</w:t>
      </w:r>
      <w:r w:rsidR="007F275E">
        <w:rPr>
          <w:sz w:val="24"/>
          <w:szCs w:val="24"/>
        </w:rPr>
        <w:t>,</w:t>
      </w:r>
      <w:r w:rsidR="00AE02EC">
        <w:rPr>
          <w:sz w:val="24"/>
          <w:szCs w:val="24"/>
        </w:rPr>
        <w:t xml:space="preserve"> </w:t>
      </w:r>
      <w:r>
        <w:rPr>
          <w:sz w:val="24"/>
          <w:szCs w:val="24"/>
        </w:rPr>
        <w:t>2015 (Wednesday</w:t>
      </w:r>
      <w:r w:rsidR="00AE02EC">
        <w:rPr>
          <w:sz w:val="24"/>
          <w:szCs w:val="24"/>
        </w:rPr>
        <w:t>)</w:t>
      </w:r>
      <w:r w:rsidR="007F275E">
        <w:rPr>
          <w:sz w:val="24"/>
          <w:szCs w:val="24"/>
        </w:rPr>
        <w:t xml:space="preserve"> -----</w:t>
      </w:r>
      <w:r w:rsidR="00C026A1">
        <w:rPr>
          <w:sz w:val="24"/>
          <w:szCs w:val="24"/>
        </w:rPr>
        <w:t>-----</w:t>
      </w:r>
      <w:r w:rsidR="00B54DAD">
        <w:rPr>
          <w:sz w:val="24"/>
          <w:szCs w:val="24"/>
        </w:rPr>
        <w:t>-</w:t>
      </w:r>
      <w:r>
        <w:rPr>
          <w:sz w:val="24"/>
          <w:szCs w:val="24"/>
        </w:rPr>
        <w:t xml:space="preserve">Second Degree ceremony at </w:t>
      </w:r>
      <w:r w:rsidR="00EF72F6">
        <w:rPr>
          <w:sz w:val="24"/>
          <w:szCs w:val="24"/>
        </w:rPr>
        <w:t>our hall in Teaneck 8pm</w:t>
      </w:r>
    </w:p>
    <w:p w:rsidR="00D34C1D" w:rsidRDefault="00350D38" w:rsidP="00C026A1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C026A1">
        <w:rPr>
          <w:sz w:val="24"/>
          <w:szCs w:val="24"/>
        </w:rPr>
        <w:t xml:space="preserve"> </w:t>
      </w:r>
      <w:r>
        <w:rPr>
          <w:sz w:val="24"/>
          <w:szCs w:val="24"/>
        </w:rPr>
        <w:t>31, 2015 (Saturday</w:t>
      </w:r>
      <w:r w:rsidR="00D34C1D">
        <w:rPr>
          <w:sz w:val="24"/>
          <w:szCs w:val="24"/>
        </w:rPr>
        <w:t>) -----------</w:t>
      </w:r>
      <w:r w:rsidR="00C026A1">
        <w:rPr>
          <w:sz w:val="24"/>
          <w:szCs w:val="24"/>
        </w:rPr>
        <w:t>--</w:t>
      </w:r>
      <w:r w:rsidR="00B54DAD">
        <w:rPr>
          <w:sz w:val="24"/>
          <w:szCs w:val="24"/>
        </w:rPr>
        <w:t>-</w:t>
      </w:r>
      <w:r w:rsidR="00C026A1">
        <w:rPr>
          <w:sz w:val="24"/>
          <w:szCs w:val="24"/>
        </w:rPr>
        <w:t xml:space="preserve"> </w:t>
      </w:r>
      <w:r>
        <w:rPr>
          <w:sz w:val="24"/>
          <w:szCs w:val="24"/>
        </w:rPr>
        <w:t>Super Bowl Brunch at Harley’s Irish Pub 11:00am to 1:00pm</w:t>
      </w:r>
      <w:r w:rsidR="00D34C1D">
        <w:rPr>
          <w:sz w:val="24"/>
          <w:szCs w:val="24"/>
        </w:rPr>
        <w:t xml:space="preserve"> </w:t>
      </w:r>
      <w:r w:rsidR="00D34C1D">
        <w:rPr>
          <w:sz w:val="24"/>
          <w:szCs w:val="24"/>
        </w:rPr>
        <w:br/>
        <w:t xml:space="preserve">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AE02EC" w:rsidRDefault="00C026A1" w:rsidP="00C026A1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February 16, 2015 (Monday</w:t>
      </w:r>
      <w:r w:rsidR="00AE02EC">
        <w:rPr>
          <w:sz w:val="24"/>
          <w:szCs w:val="24"/>
        </w:rPr>
        <w:t>) --------</w:t>
      </w:r>
      <w:r>
        <w:rPr>
          <w:sz w:val="24"/>
          <w:szCs w:val="24"/>
        </w:rPr>
        <w:t>----- Memorial Mass at our hall 9:30am to 11:30am</w:t>
      </w:r>
    </w:p>
    <w:p w:rsidR="00AE02EC" w:rsidRDefault="00C026A1" w:rsidP="00C026A1">
      <w:pPr>
        <w:spacing w:after="240"/>
        <w:rPr>
          <w:sz w:val="24"/>
          <w:szCs w:val="24"/>
        </w:rPr>
      </w:pPr>
      <w:r>
        <w:rPr>
          <w:sz w:val="24"/>
          <w:szCs w:val="24"/>
        </w:rPr>
        <w:t>March 21, 2015 (Saturday) --------------</w:t>
      </w:r>
      <w:r w:rsidR="00B54DAD">
        <w:rPr>
          <w:sz w:val="24"/>
          <w:szCs w:val="24"/>
        </w:rPr>
        <w:t>-</w:t>
      </w:r>
      <w:r>
        <w:rPr>
          <w:sz w:val="24"/>
          <w:szCs w:val="24"/>
        </w:rPr>
        <w:t>-Second Annual St. Patties Day Dinner 7:30pm to 11:30pm</w:t>
      </w:r>
      <w:r w:rsidR="00AE02EC">
        <w:rPr>
          <w:sz w:val="24"/>
          <w:szCs w:val="24"/>
        </w:rPr>
        <w:t xml:space="preserve"> </w:t>
      </w:r>
    </w:p>
    <w:p w:rsidR="00AE02EC" w:rsidRDefault="00C026A1" w:rsidP="007F275E">
      <w:pPr>
        <w:rPr>
          <w:sz w:val="24"/>
          <w:szCs w:val="24"/>
        </w:rPr>
      </w:pPr>
      <w:r>
        <w:rPr>
          <w:sz w:val="24"/>
          <w:szCs w:val="24"/>
        </w:rPr>
        <w:t>April 25,</w:t>
      </w:r>
      <w:r w:rsidR="00AE02EC">
        <w:rPr>
          <w:sz w:val="24"/>
          <w:szCs w:val="24"/>
        </w:rPr>
        <w:t xml:space="preserve"> 20</w:t>
      </w:r>
      <w:r>
        <w:rPr>
          <w:sz w:val="24"/>
          <w:szCs w:val="24"/>
        </w:rPr>
        <w:t>15</w:t>
      </w:r>
      <w:r w:rsidR="003C47C0">
        <w:rPr>
          <w:sz w:val="24"/>
          <w:szCs w:val="24"/>
        </w:rPr>
        <w:t xml:space="preserve"> (Saturday) -------------- </w:t>
      </w:r>
      <w:r w:rsidR="00B54DAD">
        <w:rPr>
          <w:sz w:val="24"/>
          <w:szCs w:val="24"/>
        </w:rPr>
        <w:t>----</w:t>
      </w:r>
      <w:r>
        <w:rPr>
          <w:sz w:val="24"/>
          <w:szCs w:val="24"/>
        </w:rPr>
        <w:t>Mass at the Paramus Veteran’</w:t>
      </w:r>
      <w:r w:rsidR="00B54DAD">
        <w:rPr>
          <w:sz w:val="24"/>
          <w:szCs w:val="24"/>
        </w:rPr>
        <w:t>s H</w:t>
      </w:r>
      <w:r>
        <w:rPr>
          <w:sz w:val="24"/>
          <w:szCs w:val="24"/>
        </w:rPr>
        <w:t>ome</w:t>
      </w:r>
      <w:r w:rsidR="00B54DAD">
        <w:rPr>
          <w:sz w:val="24"/>
          <w:szCs w:val="24"/>
        </w:rPr>
        <w:t xml:space="preserve"> 10:00am</w:t>
      </w:r>
    </w:p>
    <w:p w:rsidR="00C026A1" w:rsidRDefault="00C026A1" w:rsidP="007F275E">
      <w:pPr>
        <w:rPr>
          <w:sz w:val="24"/>
          <w:szCs w:val="24"/>
        </w:rPr>
      </w:pPr>
      <w:r>
        <w:rPr>
          <w:sz w:val="24"/>
          <w:szCs w:val="24"/>
        </w:rPr>
        <w:t>May 9, 2015 (Saturday) ------------------</w:t>
      </w:r>
      <w:r w:rsidR="00B54DAD">
        <w:rPr>
          <w:sz w:val="24"/>
          <w:szCs w:val="24"/>
        </w:rPr>
        <w:t>--</w:t>
      </w:r>
      <w:r>
        <w:rPr>
          <w:sz w:val="24"/>
          <w:szCs w:val="24"/>
        </w:rPr>
        <w:t>Breakfast fundraiser at Applebee’s in Hackensack N.J. 8AM to 10AM</w:t>
      </w:r>
    </w:p>
    <w:p w:rsidR="00B54DAD" w:rsidRDefault="00B54DAD" w:rsidP="007F275E">
      <w:pPr>
        <w:rPr>
          <w:sz w:val="24"/>
          <w:szCs w:val="24"/>
        </w:rPr>
      </w:pPr>
      <w:r>
        <w:rPr>
          <w:sz w:val="24"/>
          <w:szCs w:val="24"/>
        </w:rPr>
        <w:t>May 16, 2015 (Saturday) -------------------Oldies Night (doo-wop) details to follow</w:t>
      </w:r>
    </w:p>
    <w:p w:rsidR="003C47C0" w:rsidRDefault="003C47C0" w:rsidP="007F275E">
      <w:pPr>
        <w:rPr>
          <w:sz w:val="24"/>
          <w:szCs w:val="24"/>
        </w:rPr>
      </w:pPr>
      <w:r>
        <w:rPr>
          <w:sz w:val="24"/>
          <w:szCs w:val="24"/>
        </w:rPr>
        <w:t>Please be advised that the Mass</w:t>
      </w:r>
      <w:r w:rsidR="00B54DAD">
        <w:rPr>
          <w:sz w:val="24"/>
          <w:szCs w:val="24"/>
        </w:rPr>
        <w:t xml:space="preserve"> at the Veterans home</w:t>
      </w:r>
      <w:r>
        <w:rPr>
          <w:sz w:val="24"/>
          <w:szCs w:val="24"/>
        </w:rPr>
        <w:t xml:space="preserve"> is open to Brother Knights only.</w:t>
      </w:r>
    </w:p>
    <w:p w:rsidR="00000440" w:rsidRDefault="003C47C0" w:rsidP="007F275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All other events are open to all Brother Knights, your family and friends. Please attend.</w:t>
      </w:r>
    </w:p>
    <w:p w:rsidR="00000440" w:rsidRDefault="00000440" w:rsidP="007F275E">
      <w:pPr>
        <w:rPr>
          <w:sz w:val="24"/>
          <w:szCs w:val="24"/>
        </w:rPr>
      </w:pPr>
      <w:r w:rsidRPr="00FF3E79">
        <w:rPr>
          <w:sz w:val="24"/>
          <w:szCs w:val="24"/>
        </w:rPr>
        <w:t xml:space="preserve">Lastly if you are receiving this newsletter by regular mail, please send us your e-mail address </w:t>
      </w:r>
      <w:r w:rsidR="00165C96" w:rsidRPr="00FF3E79">
        <w:rPr>
          <w:sz w:val="24"/>
          <w:szCs w:val="24"/>
        </w:rPr>
        <w:t xml:space="preserve">as </w:t>
      </w:r>
      <w:r w:rsidRPr="00FF3E79">
        <w:rPr>
          <w:sz w:val="24"/>
          <w:szCs w:val="24"/>
        </w:rPr>
        <w:t>we would like</w:t>
      </w:r>
      <w:r>
        <w:rPr>
          <w:sz w:val="24"/>
          <w:szCs w:val="24"/>
        </w:rPr>
        <w:t xml:space="preserve"> to send all future newsletters electronically. It will help the council save postage cost. </w:t>
      </w:r>
    </w:p>
    <w:p w:rsidR="003C47C0" w:rsidRPr="007F275E" w:rsidRDefault="003C47C0" w:rsidP="007F275E">
      <w:pPr>
        <w:rPr>
          <w:sz w:val="24"/>
          <w:szCs w:val="24"/>
        </w:rPr>
      </w:pPr>
    </w:p>
    <w:p w:rsidR="00C16FDC" w:rsidRPr="00C16FDC" w:rsidRDefault="00C16FDC" w:rsidP="00C16FDC">
      <w:pPr>
        <w:rPr>
          <w:sz w:val="24"/>
          <w:szCs w:val="24"/>
        </w:rPr>
      </w:pPr>
    </w:p>
    <w:sectPr w:rsidR="00C16FDC" w:rsidRPr="00C16FDC" w:rsidSect="00D34C1D">
      <w:pgSz w:w="12240" w:h="15840"/>
      <w:pgMar w:top="27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A5FA2"/>
    <w:rsid w:val="00000440"/>
    <w:rsid w:val="000B06FD"/>
    <w:rsid w:val="000F1873"/>
    <w:rsid w:val="00136F0A"/>
    <w:rsid w:val="00165C96"/>
    <w:rsid w:val="001B3D72"/>
    <w:rsid w:val="001D488E"/>
    <w:rsid w:val="00221AD5"/>
    <w:rsid w:val="002263BA"/>
    <w:rsid w:val="002A1903"/>
    <w:rsid w:val="002E5166"/>
    <w:rsid w:val="002F435D"/>
    <w:rsid w:val="002F5537"/>
    <w:rsid w:val="00331CB4"/>
    <w:rsid w:val="00345FBD"/>
    <w:rsid w:val="00350D38"/>
    <w:rsid w:val="003C36EE"/>
    <w:rsid w:val="003C47C0"/>
    <w:rsid w:val="003C4BDF"/>
    <w:rsid w:val="003E2023"/>
    <w:rsid w:val="00400C30"/>
    <w:rsid w:val="00430D76"/>
    <w:rsid w:val="004C6CC0"/>
    <w:rsid w:val="004F1DD9"/>
    <w:rsid w:val="00516F8B"/>
    <w:rsid w:val="005A5FA2"/>
    <w:rsid w:val="006242E5"/>
    <w:rsid w:val="00686985"/>
    <w:rsid w:val="006A61D6"/>
    <w:rsid w:val="006C3947"/>
    <w:rsid w:val="007461CF"/>
    <w:rsid w:val="00775C1F"/>
    <w:rsid w:val="007C6598"/>
    <w:rsid w:val="007F275E"/>
    <w:rsid w:val="0080748A"/>
    <w:rsid w:val="008263FA"/>
    <w:rsid w:val="00881869"/>
    <w:rsid w:val="008E0E7E"/>
    <w:rsid w:val="00910BC2"/>
    <w:rsid w:val="00937B0A"/>
    <w:rsid w:val="009D6F22"/>
    <w:rsid w:val="00A6215B"/>
    <w:rsid w:val="00A661BD"/>
    <w:rsid w:val="00AD4670"/>
    <w:rsid w:val="00AE02EC"/>
    <w:rsid w:val="00AF1571"/>
    <w:rsid w:val="00AF1643"/>
    <w:rsid w:val="00B54DAD"/>
    <w:rsid w:val="00B67B5D"/>
    <w:rsid w:val="00B84EB5"/>
    <w:rsid w:val="00B92F51"/>
    <w:rsid w:val="00BB7CF7"/>
    <w:rsid w:val="00BF3B6A"/>
    <w:rsid w:val="00C026A1"/>
    <w:rsid w:val="00C16FDC"/>
    <w:rsid w:val="00C3343A"/>
    <w:rsid w:val="00C351B5"/>
    <w:rsid w:val="00CA0C63"/>
    <w:rsid w:val="00CB2C68"/>
    <w:rsid w:val="00CC422D"/>
    <w:rsid w:val="00CE1F32"/>
    <w:rsid w:val="00D34C1D"/>
    <w:rsid w:val="00D503CD"/>
    <w:rsid w:val="00DA397D"/>
    <w:rsid w:val="00E53E04"/>
    <w:rsid w:val="00E974DA"/>
    <w:rsid w:val="00EF72F6"/>
    <w:rsid w:val="00F57233"/>
    <w:rsid w:val="00F60BB2"/>
    <w:rsid w:val="00F67D09"/>
    <w:rsid w:val="00FD32E5"/>
    <w:rsid w:val="00FD3D72"/>
    <w:rsid w:val="00FF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9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edrick.bivetto@kofc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BADE9-4E55-462E-A0B3-A98F61DD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nbarese</dc:creator>
  <cp:lastModifiedBy>Nick Barese Sr</cp:lastModifiedBy>
  <cp:revision>4</cp:revision>
  <cp:lastPrinted>2011-09-07T18:25:00Z</cp:lastPrinted>
  <dcterms:created xsi:type="dcterms:W3CDTF">2015-01-08T21:14:00Z</dcterms:created>
  <dcterms:modified xsi:type="dcterms:W3CDTF">2015-01-09T16:19:00Z</dcterms:modified>
</cp:coreProperties>
</file>